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3CBF" w14:textId="032BD39C" w:rsidR="004F37F8" w:rsidRPr="00762A16" w:rsidRDefault="006A2CDF" w:rsidP="00897E0B">
      <w:pPr>
        <w:contextualSpacing/>
        <w:jc w:val="center"/>
        <w:rPr>
          <w:rFonts w:ascii="Calibri" w:hAnsi="Calibri" w:cs="Calibri"/>
          <w:sz w:val="48"/>
          <w:szCs w:val="56"/>
        </w:rPr>
      </w:pPr>
      <w:r w:rsidRPr="00762A16">
        <w:rPr>
          <w:rFonts w:ascii="Calibri" w:hAnsi="Calibri" w:cs="Calibri"/>
          <w:sz w:val="48"/>
          <w:szCs w:val="56"/>
        </w:rPr>
        <w:t>CLDC Event</w:t>
      </w:r>
      <w:r w:rsidR="00503F87" w:rsidRPr="00762A16">
        <w:rPr>
          <w:rFonts w:ascii="Calibri" w:hAnsi="Calibri" w:cs="Calibri"/>
          <w:sz w:val="48"/>
          <w:szCs w:val="56"/>
        </w:rPr>
        <w:t xml:space="preserve"> </w:t>
      </w:r>
      <w:r w:rsidR="009D7914" w:rsidRPr="00762A16">
        <w:rPr>
          <w:rFonts w:ascii="Calibri" w:hAnsi="Calibri" w:cs="Calibri"/>
          <w:sz w:val="48"/>
          <w:szCs w:val="56"/>
        </w:rPr>
        <w:t xml:space="preserve">Preparation </w:t>
      </w:r>
      <w:r w:rsidR="00A61754">
        <w:rPr>
          <w:rFonts w:ascii="Calibri" w:hAnsi="Calibri" w:cs="Calibri"/>
          <w:sz w:val="48"/>
          <w:szCs w:val="56"/>
        </w:rPr>
        <w:t>Worksheet</w:t>
      </w:r>
    </w:p>
    <w:p w14:paraId="6AB7E376" w14:textId="0A1FD7A1" w:rsidR="00867651" w:rsidRPr="003000BE" w:rsidRDefault="006A2CDF" w:rsidP="00762A16">
      <w:pPr>
        <w:rPr>
          <w:color w:val="000000" w:themeColor="text1"/>
        </w:rPr>
      </w:pPr>
      <w:bookmarkStart w:id="0" w:name="_GoBack"/>
      <w:bookmarkEnd w:id="0"/>
      <w:r w:rsidRPr="003000BE">
        <w:rPr>
          <w:rFonts w:ascii="Calibri" w:eastAsia="Times New Roman" w:hAnsi="Calibri" w:cs="Calibri"/>
          <w:color w:val="000000" w:themeColor="text1"/>
          <w:shd w:val="clear" w:color="auto" w:fill="FFFFFF"/>
        </w:rPr>
        <w:t>P</w:t>
      </w:r>
      <w:r w:rsidRPr="006A2CD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rior to attending the </w:t>
      </w:r>
      <w:r w:rsidRPr="003000BE">
        <w:rPr>
          <w:rFonts w:ascii="Calibri" w:eastAsia="Times New Roman" w:hAnsi="Calibri" w:cs="Calibri"/>
          <w:color w:val="000000" w:themeColor="text1"/>
          <w:shd w:val="clear" w:color="auto" w:fill="FFFFFF"/>
        </w:rPr>
        <w:t>upcoming Career &amp; Leadership Development Center (CLDC) event</w:t>
      </w:r>
      <w:r w:rsidRPr="006A2CD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, conduct research on two employers </w:t>
      </w:r>
      <w:r w:rsidR="00762A16" w:rsidRPr="003000BE">
        <w:rPr>
          <w:rFonts w:ascii="Calibri" w:eastAsia="Times New Roman" w:hAnsi="Calibri" w:cs="Calibri"/>
          <w:color w:val="000000" w:themeColor="text1"/>
          <w:shd w:val="clear" w:color="auto" w:fill="FFFFFF"/>
        </w:rPr>
        <w:t>who</w:t>
      </w:r>
      <w:r w:rsidRPr="006A2CD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will be attending the fair. Use</w:t>
      </w:r>
      <w:r w:rsidR="00762A16" w:rsidRPr="003000BE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your</w:t>
      </w:r>
      <w:r w:rsidRPr="006A2CD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r w:rsidR="00762A16" w:rsidRPr="003000BE">
        <w:rPr>
          <w:rFonts w:ascii="Calibri" w:eastAsia="Times New Roman" w:hAnsi="Calibri" w:cs="Calibri"/>
          <w:color w:val="000000" w:themeColor="text1"/>
          <w:shd w:val="clear" w:color="auto" w:fill="FFFFFF"/>
        </w:rPr>
        <w:t>Handshake account and other online search tools to complete this</w:t>
      </w:r>
      <w:r w:rsidRPr="006A2CD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worksheet</w:t>
      </w:r>
      <w:r w:rsidR="00762A16" w:rsidRPr="003000BE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. To log into Handshake, visit: </w:t>
      </w:r>
      <w:hyperlink r:id="rId5" w:history="1">
        <w:r w:rsidR="00762A16" w:rsidRPr="003000BE">
          <w:rPr>
            <w:rStyle w:val="Hyperlink"/>
            <w:color w:val="000000" w:themeColor="text1"/>
          </w:rPr>
          <w:t>https://ohio.joinhandshake.com/</w:t>
        </w:r>
      </w:hyperlink>
      <w:r w:rsidR="00762A16" w:rsidRPr="003000BE">
        <w:rPr>
          <w:color w:val="000000" w:themeColor="text1"/>
        </w:rPr>
        <w:t xml:space="preserve"> and log in with your Ohio University student email address and password.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098"/>
        <w:gridCol w:w="7990"/>
      </w:tblGrid>
      <w:tr w:rsidR="00867651" w:rsidRPr="00762A16" w14:paraId="404723C8" w14:textId="77777777" w:rsidTr="003000BE">
        <w:trPr>
          <w:trHeight w:hRule="exact" w:val="669"/>
        </w:trPr>
        <w:tc>
          <w:tcPr>
            <w:tcW w:w="3098" w:type="dxa"/>
            <w:vAlign w:val="center"/>
          </w:tcPr>
          <w:p w14:paraId="2B9E17D6" w14:textId="77777777" w:rsidR="00867651" w:rsidRPr="00762A16" w:rsidRDefault="00867651" w:rsidP="0086765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762A16">
              <w:rPr>
                <w:rFonts w:ascii="Calibri" w:hAnsi="Calibri" w:cs="Calibri"/>
                <w:sz w:val="32"/>
                <w:szCs w:val="32"/>
              </w:rPr>
              <w:t>Employer 1:</w:t>
            </w:r>
          </w:p>
        </w:tc>
        <w:tc>
          <w:tcPr>
            <w:tcW w:w="7990" w:type="dxa"/>
            <w:vAlign w:val="center"/>
          </w:tcPr>
          <w:p w14:paraId="6B052AC8" w14:textId="77777777" w:rsidR="00867651" w:rsidRPr="00762A16" w:rsidRDefault="00867651" w:rsidP="0086765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67651" w:rsidRPr="00762A16" w14:paraId="77AA3ABB" w14:textId="77777777" w:rsidTr="003000BE">
        <w:trPr>
          <w:trHeight w:hRule="exact" w:val="1783"/>
        </w:trPr>
        <w:tc>
          <w:tcPr>
            <w:tcW w:w="3098" w:type="dxa"/>
            <w:vAlign w:val="center"/>
          </w:tcPr>
          <w:p w14:paraId="04348381" w14:textId="77777777" w:rsidR="00867651" w:rsidRPr="00762A16" w:rsidRDefault="00867651" w:rsidP="008676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DA5A927" w14:textId="77777777" w:rsidR="00867651" w:rsidRPr="00762A16" w:rsidRDefault="00867651" w:rsidP="008676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2A16">
              <w:rPr>
                <w:rFonts w:ascii="Calibri" w:hAnsi="Calibri" w:cs="Calibri"/>
                <w:sz w:val="24"/>
                <w:szCs w:val="24"/>
              </w:rPr>
              <w:t>What does this employer do? Products they produce? Services they offer?</w:t>
            </w:r>
          </w:p>
          <w:p w14:paraId="07572D57" w14:textId="77777777" w:rsidR="00867651" w:rsidRPr="00762A16" w:rsidRDefault="00867651" w:rsidP="008676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90" w:type="dxa"/>
            <w:vAlign w:val="center"/>
          </w:tcPr>
          <w:p w14:paraId="367312EF" w14:textId="77777777" w:rsidR="00867651" w:rsidRPr="00762A16" w:rsidRDefault="00867651" w:rsidP="008676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651" w:rsidRPr="00762A16" w14:paraId="2EE4426B" w14:textId="77777777" w:rsidTr="003000BE">
        <w:trPr>
          <w:trHeight w:hRule="exact" w:val="1783"/>
        </w:trPr>
        <w:tc>
          <w:tcPr>
            <w:tcW w:w="3098" w:type="dxa"/>
            <w:vAlign w:val="center"/>
          </w:tcPr>
          <w:p w14:paraId="589C04F4" w14:textId="3B50F5BD" w:rsidR="00867651" w:rsidRPr="00762A16" w:rsidRDefault="00762A16" w:rsidP="008676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What skills should candidates for this organization possess?</w:t>
            </w:r>
          </w:p>
          <w:p w14:paraId="7476E991" w14:textId="77777777" w:rsidR="00867651" w:rsidRPr="00762A16" w:rsidRDefault="00867651" w:rsidP="008676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90" w:type="dxa"/>
            <w:vAlign w:val="center"/>
          </w:tcPr>
          <w:p w14:paraId="10EB5338" w14:textId="77777777" w:rsidR="00867651" w:rsidRPr="00762A16" w:rsidRDefault="00867651" w:rsidP="008676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651" w:rsidRPr="00762A16" w14:paraId="6F5A77DA" w14:textId="77777777" w:rsidTr="003000BE">
        <w:trPr>
          <w:trHeight w:hRule="exact" w:val="1783"/>
        </w:trPr>
        <w:tc>
          <w:tcPr>
            <w:tcW w:w="3098" w:type="dxa"/>
            <w:vAlign w:val="center"/>
          </w:tcPr>
          <w:p w14:paraId="05D4C9C2" w14:textId="25165FF5" w:rsidR="00867651" w:rsidRPr="00762A16" w:rsidRDefault="00867651" w:rsidP="008676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2A16">
              <w:rPr>
                <w:rFonts w:ascii="Calibri" w:hAnsi="Calibri" w:cs="Calibri"/>
                <w:sz w:val="24"/>
                <w:szCs w:val="24"/>
              </w:rPr>
              <w:t xml:space="preserve">What positions are they hiring for at </w:t>
            </w:r>
            <w:r w:rsidR="00762A16">
              <w:rPr>
                <w:rFonts w:ascii="Calibri" w:hAnsi="Calibri" w:cs="Calibri"/>
                <w:sz w:val="24"/>
                <w:szCs w:val="24"/>
              </w:rPr>
              <w:t>event</w:t>
            </w:r>
            <w:r w:rsidRPr="00762A16">
              <w:rPr>
                <w:rFonts w:ascii="Calibri" w:hAnsi="Calibri" w:cs="Calibri"/>
                <w:sz w:val="24"/>
                <w:szCs w:val="24"/>
              </w:rPr>
              <w:t>?</w:t>
            </w:r>
          </w:p>
          <w:p w14:paraId="4F4CC482" w14:textId="77777777" w:rsidR="00867651" w:rsidRPr="00762A16" w:rsidRDefault="00867651" w:rsidP="008676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90" w:type="dxa"/>
            <w:vAlign w:val="center"/>
          </w:tcPr>
          <w:p w14:paraId="4F1B8F6F" w14:textId="77777777" w:rsidR="00867651" w:rsidRPr="00762A16" w:rsidRDefault="00867651" w:rsidP="008676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651" w:rsidRPr="00762A16" w14:paraId="33944072" w14:textId="77777777" w:rsidTr="003000BE">
        <w:trPr>
          <w:trHeight w:hRule="exact" w:val="1783"/>
        </w:trPr>
        <w:tc>
          <w:tcPr>
            <w:tcW w:w="3098" w:type="dxa"/>
            <w:vAlign w:val="center"/>
          </w:tcPr>
          <w:p w14:paraId="7CB4E0ED" w14:textId="77777777" w:rsidR="00867651" w:rsidRPr="00762A16" w:rsidRDefault="00867651" w:rsidP="008676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2A16">
              <w:rPr>
                <w:rFonts w:ascii="Calibri" w:hAnsi="Calibri" w:cs="Calibri"/>
                <w:sz w:val="24"/>
                <w:szCs w:val="24"/>
              </w:rPr>
              <w:t>Why are you interested in speaking to this employer?</w:t>
            </w:r>
          </w:p>
          <w:p w14:paraId="4225D251" w14:textId="77777777" w:rsidR="00867651" w:rsidRPr="00762A16" w:rsidRDefault="00867651" w:rsidP="008676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90" w:type="dxa"/>
            <w:vAlign w:val="center"/>
          </w:tcPr>
          <w:p w14:paraId="40024EC2" w14:textId="77777777" w:rsidR="00867651" w:rsidRPr="00762A16" w:rsidRDefault="00867651" w:rsidP="008676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651" w:rsidRPr="00762A16" w14:paraId="47F8019A" w14:textId="77777777" w:rsidTr="003000BE">
        <w:trPr>
          <w:trHeight w:hRule="exact" w:val="1783"/>
        </w:trPr>
        <w:tc>
          <w:tcPr>
            <w:tcW w:w="3098" w:type="dxa"/>
            <w:vAlign w:val="center"/>
          </w:tcPr>
          <w:p w14:paraId="59791254" w14:textId="47D4E29B" w:rsidR="00867651" w:rsidRPr="00762A16" w:rsidRDefault="00867651" w:rsidP="008676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2A16">
              <w:rPr>
                <w:rFonts w:ascii="Calibri" w:hAnsi="Calibri" w:cs="Calibri"/>
                <w:sz w:val="24"/>
                <w:szCs w:val="24"/>
              </w:rPr>
              <w:t xml:space="preserve">What is one </w:t>
            </w:r>
            <w:r w:rsidR="00762A16">
              <w:rPr>
                <w:rFonts w:ascii="Calibri" w:hAnsi="Calibri" w:cs="Calibri"/>
                <w:sz w:val="24"/>
                <w:szCs w:val="24"/>
              </w:rPr>
              <w:t>initiative</w:t>
            </w:r>
            <w:r w:rsidRPr="00762A16">
              <w:rPr>
                <w:rFonts w:ascii="Calibri" w:hAnsi="Calibri" w:cs="Calibri"/>
                <w:sz w:val="24"/>
                <w:szCs w:val="24"/>
              </w:rPr>
              <w:t xml:space="preserve"> that is </w:t>
            </w:r>
            <w:r w:rsidR="00762A16">
              <w:rPr>
                <w:rFonts w:ascii="Calibri" w:hAnsi="Calibri" w:cs="Calibri"/>
                <w:sz w:val="24"/>
                <w:szCs w:val="24"/>
              </w:rPr>
              <w:t xml:space="preserve">currently </w:t>
            </w:r>
            <w:r w:rsidRPr="00762A16">
              <w:rPr>
                <w:rFonts w:ascii="Calibri" w:hAnsi="Calibri" w:cs="Calibri"/>
                <w:sz w:val="24"/>
                <w:szCs w:val="24"/>
              </w:rPr>
              <w:t xml:space="preserve">happening within the company? </w:t>
            </w:r>
          </w:p>
          <w:p w14:paraId="14C11435" w14:textId="77777777" w:rsidR="00867651" w:rsidRPr="00762A16" w:rsidRDefault="00867651" w:rsidP="008676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90" w:type="dxa"/>
            <w:vAlign w:val="center"/>
          </w:tcPr>
          <w:p w14:paraId="4E30FA1D" w14:textId="77777777" w:rsidR="00867651" w:rsidRPr="00762A16" w:rsidRDefault="00867651" w:rsidP="008676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651" w:rsidRPr="00762A16" w14:paraId="7253606B" w14:textId="77777777" w:rsidTr="003000BE">
        <w:trPr>
          <w:trHeight w:hRule="exact" w:val="1783"/>
        </w:trPr>
        <w:tc>
          <w:tcPr>
            <w:tcW w:w="3098" w:type="dxa"/>
            <w:vAlign w:val="center"/>
          </w:tcPr>
          <w:p w14:paraId="10624D56" w14:textId="77777777" w:rsidR="00867651" w:rsidRPr="00762A16" w:rsidRDefault="00867651" w:rsidP="008676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2A16">
              <w:rPr>
                <w:rFonts w:ascii="Calibri" w:hAnsi="Calibri" w:cs="Calibri"/>
                <w:sz w:val="24"/>
                <w:szCs w:val="24"/>
              </w:rPr>
              <w:t>What are three questions you will ask this employer?</w:t>
            </w:r>
          </w:p>
          <w:p w14:paraId="263D8E4C" w14:textId="77777777" w:rsidR="00867651" w:rsidRPr="00762A16" w:rsidRDefault="00867651" w:rsidP="008676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90" w:type="dxa"/>
            <w:vAlign w:val="center"/>
          </w:tcPr>
          <w:p w14:paraId="2288B9FA" w14:textId="77777777" w:rsidR="00867651" w:rsidRPr="00762A16" w:rsidRDefault="00867651" w:rsidP="008676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F1886AE" w14:textId="16E1891B" w:rsidR="00867651" w:rsidRDefault="00867651" w:rsidP="00762A16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762A16" w:rsidRPr="00762A16" w14:paraId="5B9F88DB" w14:textId="77777777" w:rsidTr="0037641A">
        <w:trPr>
          <w:trHeight w:hRule="exact" w:val="703"/>
        </w:trPr>
        <w:tc>
          <w:tcPr>
            <w:tcW w:w="3078" w:type="dxa"/>
            <w:vAlign w:val="center"/>
          </w:tcPr>
          <w:p w14:paraId="1F810203" w14:textId="68847334" w:rsidR="00762A16" w:rsidRPr="00762A16" w:rsidRDefault="00762A16" w:rsidP="0037641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762A16">
              <w:rPr>
                <w:rFonts w:ascii="Calibri" w:hAnsi="Calibri" w:cs="Calibri"/>
                <w:sz w:val="32"/>
                <w:szCs w:val="32"/>
              </w:rPr>
              <w:lastRenderedPageBreak/>
              <w:t xml:space="preserve">Employer 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762A16">
              <w:rPr>
                <w:rFonts w:ascii="Calibri" w:hAnsi="Calibri" w:cs="Calibri"/>
                <w:sz w:val="32"/>
                <w:szCs w:val="32"/>
              </w:rPr>
              <w:t>:</w:t>
            </w:r>
          </w:p>
        </w:tc>
        <w:tc>
          <w:tcPr>
            <w:tcW w:w="7938" w:type="dxa"/>
            <w:vAlign w:val="center"/>
          </w:tcPr>
          <w:p w14:paraId="3336E297" w14:textId="77777777" w:rsidR="00762A16" w:rsidRPr="00762A16" w:rsidRDefault="00762A16" w:rsidP="0037641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762A16" w:rsidRPr="00762A16" w14:paraId="752FCA51" w14:textId="77777777" w:rsidTr="0037641A">
        <w:trPr>
          <w:trHeight w:hRule="exact" w:val="1872"/>
        </w:trPr>
        <w:tc>
          <w:tcPr>
            <w:tcW w:w="3078" w:type="dxa"/>
            <w:vAlign w:val="center"/>
          </w:tcPr>
          <w:p w14:paraId="125216C6" w14:textId="77777777" w:rsidR="00762A16" w:rsidRPr="00762A16" w:rsidRDefault="00762A16" w:rsidP="003764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2405BE7" w14:textId="77777777" w:rsidR="00762A16" w:rsidRPr="00762A16" w:rsidRDefault="00762A16" w:rsidP="003764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2A16">
              <w:rPr>
                <w:rFonts w:ascii="Calibri" w:hAnsi="Calibri" w:cs="Calibri"/>
                <w:sz w:val="24"/>
                <w:szCs w:val="24"/>
              </w:rPr>
              <w:t>What does this employer do? Products they produce? Services they offer?</w:t>
            </w:r>
          </w:p>
          <w:p w14:paraId="2A12B30B" w14:textId="77777777" w:rsidR="00762A16" w:rsidRPr="00762A16" w:rsidRDefault="00762A16" w:rsidP="003764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A6B65DE" w14:textId="77777777" w:rsidR="00762A16" w:rsidRPr="00762A16" w:rsidRDefault="00762A16" w:rsidP="003764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62A16" w:rsidRPr="00762A16" w14:paraId="13E45C2E" w14:textId="77777777" w:rsidTr="0037641A">
        <w:trPr>
          <w:trHeight w:hRule="exact" w:val="1872"/>
        </w:trPr>
        <w:tc>
          <w:tcPr>
            <w:tcW w:w="3078" w:type="dxa"/>
            <w:vAlign w:val="center"/>
          </w:tcPr>
          <w:p w14:paraId="45716901" w14:textId="77777777" w:rsidR="00762A16" w:rsidRPr="00762A16" w:rsidRDefault="00762A16" w:rsidP="003764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What skills should candidates for this organization possess?</w:t>
            </w:r>
          </w:p>
          <w:p w14:paraId="2AD634A4" w14:textId="77777777" w:rsidR="00762A16" w:rsidRPr="00762A16" w:rsidRDefault="00762A16" w:rsidP="003764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6AE32EB" w14:textId="77777777" w:rsidR="00762A16" w:rsidRPr="00762A16" w:rsidRDefault="00762A16" w:rsidP="003764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62A16" w:rsidRPr="00762A16" w14:paraId="2AF9DA59" w14:textId="77777777" w:rsidTr="0037641A">
        <w:trPr>
          <w:trHeight w:hRule="exact" w:val="1872"/>
        </w:trPr>
        <w:tc>
          <w:tcPr>
            <w:tcW w:w="3078" w:type="dxa"/>
            <w:vAlign w:val="center"/>
          </w:tcPr>
          <w:p w14:paraId="3AB11F76" w14:textId="77777777" w:rsidR="00762A16" w:rsidRPr="00762A16" w:rsidRDefault="00762A16" w:rsidP="003764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2A16">
              <w:rPr>
                <w:rFonts w:ascii="Calibri" w:hAnsi="Calibri" w:cs="Calibri"/>
                <w:sz w:val="24"/>
                <w:szCs w:val="24"/>
              </w:rPr>
              <w:t xml:space="preserve">What positions are they hiring for at </w:t>
            </w:r>
            <w:r>
              <w:rPr>
                <w:rFonts w:ascii="Calibri" w:hAnsi="Calibri" w:cs="Calibri"/>
                <w:sz w:val="24"/>
                <w:szCs w:val="24"/>
              </w:rPr>
              <w:t>event</w:t>
            </w:r>
            <w:r w:rsidRPr="00762A16">
              <w:rPr>
                <w:rFonts w:ascii="Calibri" w:hAnsi="Calibri" w:cs="Calibri"/>
                <w:sz w:val="24"/>
                <w:szCs w:val="24"/>
              </w:rPr>
              <w:t>?</w:t>
            </w:r>
          </w:p>
          <w:p w14:paraId="3810C809" w14:textId="77777777" w:rsidR="00762A16" w:rsidRPr="00762A16" w:rsidRDefault="00762A16" w:rsidP="003764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6D6D6C2" w14:textId="77777777" w:rsidR="00762A16" w:rsidRPr="00762A16" w:rsidRDefault="00762A16" w:rsidP="003764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62A16" w:rsidRPr="00762A16" w14:paraId="4D0A355A" w14:textId="77777777" w:rsidTr="0037641A">
        <w:trPr>
          <w:trHeight w:hRule="exact" w:val="1872"/>
        </w:trPr>
        <w:tc>
          <w:tcPr>
            <w:tcW w:w="3078" w:type="dxa"/>
            <w:vAlign w:val="center"/>
          </w:tcPr>
          <w:p w14:paraId="4E3A4433" w14:textId="77777777" w:rsidR="00762A16" w:rsidRPr="00762A16" w:rsidRDefault="00762A16" w:rsidP="003764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2A16">
              <w:rPr>
                <w:rFonts w:ascii="Calibri" w:hAnsi="Calibri" w:cs="Calibri"/>
                <w:sz w:val="24"/>
                <w:szCs w:val="24"/>
              </w:rPr>
              <w:t>Why are you interested in speaking to this employer?</w:t>
            </w:r>
          </w:p>
          <w:p w14:paraId="2C573763" w14:textId="77777777" w:rsidR="00762A16" w:rsidRPr="00762A16" w:rsidRDefault="00762A16" w:rsidP="003764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8F4A928" w14:textId="77777777" w:rsidR="00762A16" w:rsidRPr="00762A16" w:rsidRDefault="00762A16" w:rsidP="003764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62A16" w:rsidRPr="00762A16" w14:paraId="22879DDA" w14:textId="77777777" w:rsidTr="0037641A">
        <w:trPr>
          <w:trHeight w:hRule="exact" w:val="1872"/>
        </w:trPr>
        <w:tc>
          <w:tcPr>
            <w:tcW w:w="3078" w:type="dxa"/>
            <w:vAlign w:val="center"/>
          </w:tcPr>
          <w:p w14:paraId="1BADA506" w14:textId="77777777" w:rsidR="00762A16" w:rsidRPr="00762A16" w:rsidRDefault="00762A16" w:rsidP="003764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2A16">
              <w:rPr>
                <w:rFonts w:ascii="Calibri" w:hAnsi="Calibri" w:cs="Calibri"/>
                <w:sz w:val="24"/>
                <w:szCs w:val="24"/>
              </w:rPr>
              <w:t xml:space="preserve">What is one </w:t>
            </w:r>
            <w:r>
              <w:rPr>
                <w:rFonts w:ascii="Calibri" w:hAnsi="Calibri" w:cs="Calibri"/>
                <w:sz w:val="24"/>
                <w:szCs w:val="24"/>
              </w:rPr>
              <w:t>initiative</w:t>
            </w:r>
            <w:r w:rsidRPr="00762A16">
              <w:rPr>
                <w:rFonts w:ascii="Calibri" w:hAnsi="Calibri" w:cs="Calibri"/>
                <w:sz w:val="24"/>
                <w:szCs w:val="24"/>
              </w:rPr>
              <w:t xml:space="preserve"> that is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currently </w:t>
            </w:r>
            <w:r w:rsidRPr="00762A16">
              <w:rPr>
                <w:rFonts w:ascii="Calibri" w:hAnsi="Calibri" w:cs="Calibri"/>
                <w:sz w:val="24"/>
                <w:szCs w:val="24"/>
              </w:rPr>
              <w:t xml:space="preserve">happening within the company? </w:t>
            </w:r>
          </w:p>
          <w:p w14:paraId="6FA09D29" w14:textId="77777777" w:rsidR="00762A16" w:rsidRPr="00762A16" w:rsidRDefault="00762A16" w:rsidP="003764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FBA20C2" w14:textId="77777777" w:rsidR="00762A16" w:rsidRPr="00762A16" w:rsidRDefault="00762A16" w:rsidP="003764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62A16" w:rsidRPr="00762A16" w14:paraId="3763A060" w14:textId="77777777" w:rsidTr="0037641A">
        <w:trPr>
          <w:trHeight w:hRule="exact" w:val="1872"/>
        </w:trPr>
        <w:tc>
          <w:tcPr>
            <w:tcW w:w="3078" w:type="dxa"/>
            <w:vAlign w:val="center"/>
          </w:tcPr>
          <w:p w14:paraId="47BF72E9" w14:textId="77777777" w:rsidR="00762A16" w:rsidRPr="00762A16" w:rsidRDefault="00762A16" w:rsidP="003764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2A16">
              <w:rPr>
                <w:rFonts w:ascii="Calibri" w:hAnsi="Calibri" w:cs="Calibri"/>
                <w:sz w:val="24"/>
                <w:szCs w:val="24"/>
              </w:rPr>
              <w:t>What are three questions you will ask this employer?</w:t>
            </w:r>
          </w:p>
          <w:p w14:paraId="16A82FC3" w14:textId="77777777" w:rsidR="00762A16" w:rsidRPr="00762A16" w:rsidRDefault="00762A16" w:rsidP="003764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D3CFA85" w14:textId="77777777" w:rsidR="00762A16" w:rsidRPr="00762A16" w:rsidRDefault="00762A16" w:rsidP="003764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55596A4" w14:textId="3C6DA81D" w:rsidR="00762A16" w:rsidRDefault="00762A16" w:rsidP="00762A16">
      <w:pPr>
        <w:rPr>
          <w:rFonts w:ascii="Calibri" w:hAnsi="Calibri" w:cs="Calibri"/>
          <w:sz w:val="24"/>
          <w:szCs w:val="24"/>
        </w:rPr>
      </w:pPr>
    </w:p>
    <w:p w14:paraId="55D7235F" w14:textId="2ABB5F2B" w:rsidR="00762A16" w:rsidRPr="00762A16" w:rsidRDefault="00762A16" w:rsidP="00762A1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Notes:</w:t>
      </w:r>
    </w:p>
    <w:sectPr w:rsidR="00762A16" w:rsidRPr="00762A16" w:rsidSect="00897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2052E"/>
    <w:multiLevelType w:val="hybridMultilevel"/>
    <w:tmpl w:val="E7F2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914"/>
    <w:rsid w:val="0003630B"/>
    <w:rsid w:val="000B09D3"/>
    <w:rsid w:val="000B4A98"/>
    <w:rsid w:val="00225112"/>
    <w:rsid w:val="002E4592"/>
    <w:rsid w:val="003000BE"/>
    <w:rsid w:val="003C30F1"/>
    <w:rsid w:val="00503F87"/>
    <w:rsid w:val="006A2CDF"/>
    <w:rsid w:val="006E3A3E"/>
    <w:rsid w:val="00762A16"/>
    <w:rsid w:val="00867651"/>
    <w:rsid w:val="00897E0B"/>
    <w:rsid w:val="009D7914"/>
    <w:rsid w:val="00A61754"/>
    <w:rsid w:val="00C01269"/>
    <w:rsid w:val="00C73BE2"/>
    <w:rsid w:val="00E5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8BD8"/>
  <w15:docId w15:val="{E5F3CA7D-46E5-D54D-BA42-63CF02E0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914"/>
    <w:pPr>
      <w:ind w:left="720"/>
      <w:contextualSpacing/>
    </w:pPr>
  </w:style>
  <w:style w:type="table" w:styleId="TableGrid">
    <w:name w:val="Table Grid"/>
    <w:basedOn w:val="TableNormal"/>
    <w:uiPriority w:val="59"/>
    <w:rsid w:val="0086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7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io.joinhandshak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Wildermuth, Jodi</dc:creator>
  <cp:lastModifiedBy>Ward, Lindsey</cp:lastModifiedBy>
  <cp:revision>7</cp:revision>
  <dcterms:created xsi:type="dcterms:W3CDTF">2018-02-06T14:14:00Z</dcterms:created>
  <dcterms:modified xsi:type="dcterms:W3CDTF">2019-06-25T18:05:00Z</dcterms:modified>
</cp:coreProperties>
</file>